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A6" w:rsidRDefault="00F16DA6" w:rsidP="00F16DA6">
      <w:pPr>
        <w:jc w:val="center"/>
        <w:rPr>
          <w:b/>
        </w:rPr>
      </w:pPr>
    </w:p>
    <w:p w:rsidR="00F16DA6" w:rsidRPr="00F16DA6" w:rsidRDefault="00F16DA6" w:rsidP="00F16DA6">
      <w:pPr>
        <w:jc w:val="center"/>
        <w:rPr>
          <w:b/>
        </w:rPr>
      </w:pPr>
      <w:r w:rsidRPr="00F16DA6">
        <w:rPr>
          <w:b/>
        </w:rPr>
        <w:t>FINANCE COMMITTEE MEETING MINUTES</w:t>
      </w:r>
    </w:p>
    <w:p w:rsidR="00F16DA6" w:rsidRDefault="00947ED8" w:rsidP="00F16DA6">
      <w:r>
        <w:t>FEBRUARY 23</w:t>
      </w:r>
      <w:r w:rsidR="002F7B32">
        <w:t>, 2015</w:t>
      </w:r>
    </w:p>
    <w:p w:rsidR="00B84608" w:rsidRPr="00B84608" w:rsidRDefault="00F16DA6" w:rsidP="00B84608">
      <w:pPr>
        <w:spacing w:after="0"/>
        <w:jc w:val="both"/>
        <w:rPr>
          <w:sz w:val="20"/>
          <w:szCs w:val="20"/>
        </w:rPr>
      </w:pPr>
      <w:r w:rsidRPr="00A65EF3">
        <w:rPr>
          <w:sz w:val="20"/>
          <w:szCs w:val="20"/>
        </w:rPr>
        <w:t xml:space="preserve">ATTENDANCE: </w:t>
      </w:r>
      <w:r w:rsidR="00B84608" w:rsidRPr="00B84608">
        <w:rPr>
          <w:sz w:val="20"/>
          <w:szCs w:val="20"/>
        </w:rPr>
        <w:t>CHAIRMAN, ED HOAK, NANCY GAJOLI, MICHELE HAMILTON, BRIAN RUA AND DEAN LARABEE, COMMUNITY SCHOOL PRINCIPAL; JEN FRANCISCO, COMMUNITY SCHOOL VICE PRINCIPAL; SARAH COGAR, MIDDLE SCHOOL PRINCIPAL; KIM HEBERT, ANDREA PORTER, SUPERINTENDENT OF SCHOOLS; TOM LYNCH, TOWN ACCOUNTANT; KATHY AVILLA, POLICE CHIEF; SCOTT LABONTE, SCHOOL COMMITTEE MEMBER; CRIS G</w:t>
      </w:r>
      <w:r w:rsidR="00B84608">
        <w:rPr>
          <w:sz w:val="20"/>
          <w:szCs w:val="20"/>
        </w:rPr>
        <w:t>H</w:t>
      </w:r>
      <w:r w:rsidR="00B84608" w:rsidRPr="00B84608">
        <w:rPr>
          <w:sz w:val="20"/>
          <w:szCs w:val="20"/>
        </w:rPr>
        <w:t>ILARDUCCI, SECRETARY OF THE BOARD OF SELECTMAN; PAUL MODLO</w:t>
      </w:r>
      <w:r w:rsidR="00B84608">
        <w:rPr>
          <w:sz w:val="20"/>
          <w:szCs w:val="20"/>
        </w:rPr>
        <w:t>W</w:t>
      </w:r>
      <w:r w:rsidR="00B84608" w:rsidRPr="00B84608">
        <w:rPr>
          <w:sz w:val="20"/>
          <w:szCs w:val="20"/>
        </w:rPr>
        <w:t>SKI, LIBRARY DIRECTOR; WILLIAM SCHNELLER</w:t>
      </w:r>
      <w:r w:rsidR="005E5B10">
        <w:rPr>
          <w:sz w:val="20"/>
          <w:szCs w:val="20"/>
        </w:rPr>
        <w:t xml:space="preserve">, </w:t>
      </w:r>
      <w:r w:rsidR="00B84608">
        <w:rPr>
          <w:sz w:val="20"/>
          <w:szCs w:val="20"/>
        </w:rPr>
        <w:t xml:space="preserve"> </w:t>
      </w:r>
      <w:r w:rsidR="00B84608" w:rsidRPr="00B84608">
        <w:rPr>
          <w:sz w:val="20"/>
          <w:szCs w:val="20"/>
        </w:rPr>
        <w:t>LIBRARY TRUSTEES; CARLA LYMAN AND JUNE MOSKAL, SELECTMAN; WENDY COCHRANE, COUNCIL ON AGING,</w:t>
      </w:r>
      <w:r w:rsidR="005E5B10">
        <w:rPr>
          <w:sz w:val="20"/>
          <w:szCs w:val="20"/>
        </w:rPr>
        <w:t xml:space="preserve"> MARY SILVA</w:t>
      </w:r>
      <w:r w:rsidR="00B84608" w:rsidRPr="00B84608">
        <w:rPr>
          <w:sz w:val="20"/>
          <w:szCs w:val="20"/>
        </w:rPr>
        <w:t xml:space="preserve"> AND STATE REPRESENTATIVE; KEIKO ORRALL</w:t>
      </w:r>
    </w:p>
    <w:p w:rsidR="00070EF4" w:rsidRPr="00A65EF3" w:rsidRDefault="00070EF4" w:rsidP="00F16DA6">
      <w:pPr>
        <w:spacing w:after="0"/>
        <w:jc w:val="both"/>
        <w:rPr>
          <w:sz w:val="20"/>
          <w:szCs w:val="20"/>
        </w:rPr>
      </w:pPr>
      <w:bookmarkStart w:id="0" w:name="_GoBack"/>
      <w:bookmarkEnd w:id="0"/>
    </w:p>
    <w:p w:rsidR="00070EF4" w:rsidRPr="00A65EF3" w:rsidRDefault="00070EF4" w:rsidP="00070EF4">
      <w:pPr>
        <w:spacing w:after="0"/>
        <w:jc w:val="center"/>
        <w:rPr>
          <w:i/>
          <w:sz w:val="20"/>
          <w:szCs w:val="20"/>
        </w:rPr>
      </w:pPr>
      <w:r w:rsidRPr="00A65EF3">
        <w:rPr>
          <w:i/>
          <w:sz w:val="20"/>
          <w:szCs w:val="20"/>
        </w:rPr>
        <w:t xml:space="preserve">LOCATION:  </w:t>
      </w:r>
      <w:r w:rsidR="0055166B" w:rsidRPr="00A65EF3">
        <w:rPr>
          <w:i/>
          <w:sz w:val="20"/>
          <w:szCs w:val="20"/>
        </w:rPr>
        <w:t xml:space="preserve">BERKLEY MIDDLE SCHOOL, </w:t>
      </w:r>
      <w:r w:rsidR="00B84608">
        <w:rPr>
          <w:i/>
          <w:sz w:val="20"/>
          <w:szCs w:val="20"/>
        </w:rPr>
        <w:t>LIBRARY</w:t>
      </w:r>
    </w:p>
    <w:p w:rsidR="00F16DA6" w:rsidRPr="00A65EF3" w:rsidRDefault="00F16DA6" w:rsidP="00F16DA6">
      <w:pPr>
        <w:spacing w:after="0"/>
        <w:jc w:val="both"/>
        <w:rPr>
          <w:sz w:val="20"/>
          <w:szCs w:val="20"/>
        </w:rPr>
      </w:pPr>
    </w:p>
    <w:p w:rsidR="00F16DA6" w:rsidRPr="00A65EF3" w:rsidRDefault="00F16DA6" w:rsidP="00F16DA6">
      <w:pPr>
        <w:spacing w:after="0"/>
        <w:jc w:val="center"/>
        <w:rPr>
          <w:b/>
          <w:sz w:val="20"/>
          <w:szCs w:val="20"/>
        </w:rPr>
      </w:pPr>
      <w:r w:rsidRPr="00A65EF3">
        <w:rPr>
          <w:b/>
          <w:sz w:val="20"/>
          <w:szCs w:val="20"/>
        </w:rPr>
        <w:t xml:space="preserve">MEETING CALLED TO ORDER BY CHAIRMAN, ED HOAK, AT </w:t>
      </w:r>
      <w:r w:rsidR="0055166B" w:rsidRPr="00A65EF3">
        <w:rPr>
          <w:b/>
          <w:sz w:val="20"/>
          <w:szCs w:val="20"/>
        </w:rPr>
        <w:t>6</w:t>
      </w:r>
      <w:r w:rsidRPr="00A65EF3">
        <w:rPr>
          <w:b/>
          <w:sz w:val="20"/>
          <w:szCs w:val="20"/>
        </w:rPr>
        <w:t>:</w:t>
      </w:r>
      <w:r w:rsidR="0055166B" w:rsidRPr="00A65EF3">
        <w:rPr>
          <w:b/>
          <w:sz w:val="20"/>
          <w:szCs w:val="20"/>
        </w:rPr>
        <w:t>30</w:t>
      </w:r>
    </w:p>
    <w:p w:rsidR="00F16DA6" w:rsidRPr="00A65EF3" w:rsidRDefault="00F16DA6" w:rsidP="00F16DA6">
      <w:pPr>
        <w:spacing w:after="0"/>
        <w:jc w:val="both"/>
        <w:rPr>
          <w:sz w:val="20"/>
          <w:szCs w:val="20"/>
        </w:rPr>
      </w:pPr>
    </w:p>
    <w:p w:rsidR="00F16DA6" w:rsidRPr="00B84608" w:rsidRDefault="0055166B" w:rsidP="00B84608">
      <w:pPr>
        <w:spacing w:after="0"/>
        <w:jc w:val="center"/>
        <w:rPr>
          <w:i/>
          <w:sz w:val="20"/>
          <w:szCs w:val="20"/>
        </w:rPr>
      </w:pPr>
      <w:r w:rsidRPr="00B84608">
        <w:rPr>
          <w:i/>
          <w:sz w:val="20"/>
          <w:szCs w:val="20"/>
        </w:rPr>
        <w:t xml:space="preserve">This meeting was </w:t>
      </w:r>
      <w:r w:rsidR="002F7B32" w:rsidRPr="00B84608">
        <w:rPr>
          <w:i/>
          <w:sz w:val="20"/>
          <w:szCs w:val="20"/>
        </w:rPr>
        <w:t xml:space="preserve">called </w:t>
      </w:r>
      <w:r w:rsidR="00896FF1" w:rsidRPr="00B84608">
        <w:rPr>
          <w:i/>
          <w:sz w:val="20"/>
          <w:szCs w:val="20"/>
        </w:rPr>
        <w:t xml:space="preserve">to </w:t>
      </w:r>
      <w:r w:rsidR="00B84608" w:rsidRPr="00B84608">
        <w:rPr>
          <w:i/>
          <w:sz w:val="20"/>
          <w:szCs w:val="20"/>
        </w:rPr>
        <w:t xml:space="preserve">kick off the </w:t>
      </w:r>
      <w:r w:rsidR="002F7B32" w:rsidRPr="00B84608">
        <w:rPr>
          <w:i/>
          <w:sz w:val="20"/>
          <w:szCs w:val="20"/>
        </w:rPr>
        <w:t xml:space="preserve">FY2016 budget </w:t>
      </w:r>
      <w:r w:rsidR="00B84608" w:rsidRPr="00B84608">
        <w:rPr>
          <w:i/>
          <w:sz w:val="20"/>
          <w:szCs w:val="20"/>
        </w:rPr>
        <w:t>season.</w:t>
      </w:r>
    </w:p>
    <w:p w:rsidR="00F16DA6" w:rsidRPr="00A65EF3" w:rsidRDefault="00F16DA6" w:rsidP="00F16DA6">
      <w:pPr>
        <w:spacing w:after="0"/>
        <w:jc w:val="both"/>
        <w:rPr>
          <w:sz w:val="20"/>
          <w:szCs w:val="20"/>
        </w:rPr>
      </w:pPr>
    </w:p>
    <w:p w:rsidR="002F7B32" w:rsidRPr="002F7B32" w:rsidRDefault="00F16DA6" w:rsidP="00B84608">
      <w:pPr>
        <w:spacing w:after="0"/>
        <w:jc w:val="both"/>
        <w:rPr>
          <w:i/>
          <w:sz w:val="20"/>
          <w:szCs w:val="20"/>
        </w:rPr>
      </w:pPr>
      <w:r w:rsidRPr="00A65EF3">
        <w:rPr>
          <w:sz w:val="20"/>
          <w:szCs w:val="20"/>
          <w:u w:val="single"/>
        </w:rPr>
        <w:t>REVIEW OF MINUTES</w:t>
      </w:r>
      <w:r w:rsidRPr="00A65EF3">
        <w:rPr>
          <w:sz w:val="20"/>
          <w:szCs w:val="20"/>
        </w:rPr>
        <w:t xml:space="preserve">:  Accepted minutes of </w:t>
      </w:r>
      <w:r w:rsidR="00B84608">
        <w:rPr>
          <w:sz w:val="20"/>
          <w:szCs w:val="20"/>
        </w:rPr>
        <w:t>January 20</w:t>
      </w:r>
      <w:r w:rsidR="002F7B32">
        <w:rPr>
          <w:sz w:val="20"/>
          <w:szCs w:val="20"/>
        </w:rPr>
        <w:t>, 201</w:t>
      </w:r>
      <w:r w:rsidR="00B84608">
        <w:rPr>
          <w:sz w:val="20"/>
          <w:szCs w:val="20"/>
        </w:rPr>
        <w:t>5</w:t>
      </w:r>
      <w:r w:rsidRPr="00A65EF3">
        <w:rPr>
          <w:sz w:val="20"/>
          <w:szCs w:val="20"/>
        </w:rPr>
        <w:t xml:space="preserve"> as written.  </w:t>
      </w:r>
    </w:p>
    <w:p w:rsidR="00B84608" w:rsidRPr="00B84608" w:rsidRDefault="00B84608" w:rsidP="00B84608">
      <w:pPr>
        <w:spacing w:after="0"/>
        <w:jc w:val="center"/>
        <w:rPr>
          <w:sz w:val="20"/>
          <w:szCs w:val="20"/>
        </w:rPr>
      </w:pPr>
    </w:p>
    <w:p w:rsidR="00B84608" w:rsidRPr="00B84608" w:rsidRDefault="00B84608" w:rsidP="00B84608">
      <w:pPr>
        <w:spacing w:after="0"/>
        <w:rPr>
          <w:sz w:val="20"/>
          <w:szCs w:val="20"/>
        </w:rPr>
      </w:pPr>
      <w:r w:rsidRPr="00B84608">
        <w:rPr>
          <w:sz w:val="20"/>
          <w:szCs w:val="20"/>
          <w:u w:val="single"/>
        </w:rPr>
        <w:t>OPEN DISCUSSION WITH KEIKO ORRALL REGARDING FY16 BUDGET SEASON</w:t>
      </w:r>
      <w:r w:rsidRPr="00B84608">
        <w:rPr>
          <w:sz w:val="20"/>
          <w:szCs w:val="20"/>
        </w:rPr>
        <w:t>:  Ed mentioned that at the MMA Conference the new Governor indicated that local aid would be flat in the new year.  Keiko mentioned that the new governor understands the importance of local aid, and Governor Baker remains committed to keeping aid</w:t>
      </w:r>
      <w:r>
        <w:rPr>
          <w:sz w:val="20"/>
          <w:szCs w:val="20"/>
        </w:rPr>
        <w:t xml:space="preserve"> </w:t>
      </w:r>
      <w:r w:rsidRPr="00B84608">
        <w:rPr>
          <w:sz w:val="20"/>
          <w:szCs w:val="20"/>
        </w:rPr>
        <w:t xml:space="preserve">flowing to local municipalities.  The decision will be made later to switch from MCAS to PARQ.  Keiko mentioned that she was working on public safety issues in response to recent shootings.  Ed asked about the storm and </w:t>
      </w:r>
      <w:r>
        <w:rPr>
          <w:sz w:val="20"/>
          <w:szCs w:val="20"/>
        </w:rPr>
        <w:t>w</w:t>
      </w:r>
      <w:r w:rsidRPr="00B84608">
        <w:rPr>
          <w:sz w:val="20"/>
          <w:szCs w:val="20"/>
        </w:rPr>
        <w:t>hether or not there would be additional funds.  Scott mentioned that snow and ice removal is roughly $ 180,000 so far.  The blizzard, town wide, cost $ 65,000.  Scott is not optimistic that our county would not qualify for Federal funds.  Keiko was asked by Tom if the $ 5,000 School Choice figure would increase.  Keiko said there was a new administration and therefore there was hope.  However, progress was slow because committee assignments have not been done yet.  Tom was asked by Ed to discuss his presentation to the Chapter 70 Foundation Budget Commission.  Tom was asked by the school committee to add the positions that have been eliminated</w:t>
      </w:r>
      <w:r>
        <w:rPr>
          <w:sz w:val="20"/>
          <w:szCs w:val="20"/>
        </w:rPr>
        <w:t xml:space="preserve"> </w:t>
      </w:r>
      <w:r w:rsidRPr="00B84608">
        <w:rPr>
          <w:sz w:val="20"/>
          <w:szCs w:val="20"/>
        </w:rPr>
        <w:t xml:space="preserve">into the preliminary budget.  Although, it has not been presented yet, adding positions would create an $ 800,000 budget increase.  </w:t>
      </w:r>
    </w:p>
    <w:p w:rsidR="00B84608" w:rsidRPr="00B84608" w:rsidRDefault="00B84608" w:rsidP="00B84608">
      <w:pPr>
        <w:spacing w:after="0"/>
        <w:rPr>
          <w:sz w:val="20"/>
          <w:szCs w:val="20"/>
        </w:rPr>
      </w:pPr>
    </w:p>
    <w:p w:rsidR="00B84608" w:rsidRPr="00B84608" w:rsidRDefault="00B84608" w:rsidP="00B84608">
      <w:pPr>
        <w:spacing w:after="0"/>
        <w:rPr>
          <w:sz w:val="20"/>
          <w:szCs w:val="20"/>
        </w:rPr>
      </w:pPr>
      <w:r w:rsidRPr="00B84608">
        <w:rPr>
          <w:sz w:val="20"/>
          <w:szCs w:val="20"/>
          <w:u w:val="single"/>
        </w:rPr>
        <w:t>DISCUSSION REGARDING PUBLIC SAFETY ROOF</w:t>
      </w:r>
      <w:r w:rsidRPr="00B84608">
        <w:rPr>
          <w:sz w:val="20"/>
          <w:szCs w:val="20"/>
        </w:rPr>
        <w:t>:  The public safety building has no</w:t>
      </w:r>
      <w:r>
        <w:rPr>
          <w:sz w:val="20"/>
          <w:szCs w:val="20"/>
        </w:rPr>
        <w:t xml:space="preserve"> </w:t>
      </w:r>
      <w:r w:rsidRPr="00B84608">
        <w:rPr>
          <w:sz w:val="20"/>
          <w:szCs w:val="20"/>
        </w:rPr>
        <w:t>insulation in the attic over the police department and our pipes have been freezing.  Scott has gotten a quote to spray form insulate the roof and then install a heater.  As this is an emergency situation, the committee voted unanimously to provide $ 4,999.99 from the reserve account and the balance from locations to be determined to cover the cost of insulating the roof.  Currently, the best bid is provided by Anchor Insulation and is $ 11,195.00.</w:t>
      </w:r>
    </w:p>
    <w:p w:rsidR="00B84608" w:rsidRPr="00B84608" w:rsidRDefault="00B84608" w:rsidP="00B84608">
      <w:pPr>
        <w:spacing w:after="0"/>
        <w:rPr>
          <w:sz w:val="20"/>
          <w:szCs w:val="20"/>
        </w:rPr>
      </w:pPr>
    </w:p>
    <w:p w:rsidR="00B84608" w:rsidRPr="00B84608" w:rsidRDefault="00B84608" w:rsidP="00B84608">
      <w:pPr>
        <w:spacing w:after="0"/>
        <w:rPr>
          <w:sz w:val="20"/>
          <w:szCs w:val="20"/>
        </w:rPr>
      </w:pPr>
      <w:r w:rsidRPr="00B84608">
        <w:rPr>
          <w:sz w:val="20"/>
          <w:szCs w:val="20"/>
          <w:u w:val="single"/>
        </w:rPr>
        <w:t>SCHOOL COMMITTEE BUDGET</w:t>
      </w:r>
      <w:r w:rsidRPr="00B84608">
        <w:rPr>
          <w:sz w:val="20"/>
          <w:szCs w:val="20"/>
        </w:rPr>
        <w:t xml:space="preserve">:  Will be presented March 9th.  </w:t>
      </w:r>
    </w:p>
    <w:p w:rsidR="00B84608" w:rsidRPr="00B84608" w:rsidRDefault="00B84608" w:rsidP="00B84608">
      <w:pPr>
        <w:spacing w:after="0"/>
        <w:rPr>
          <w:sz w:val="20"/>
          <w:szCs w:val="20"/>
        </w:rPr>
      </w:pPr>
    </w:p>
    <w:p w:rsidR="00B84608" w:rsidRPr="00B84608" w:rsidRDefault="00B84608" w:rsidP="00B84608">
      <w:pPr>
        <w:spacing w:after="0"/>
        <w:rPr>
          <w:sz w:val="20"/>
          <w:szCs w:val="20"/>
        </w:rPr>
      </w:pPr>
      <w:r w:rsidRPr="00B84608">
        <w:rPr>
          <w:sz w:val="20"/>
          <w:szCs w:val="20"/>
          <w:u w:val="single"/>
        </w:rPr>
        <w:t>LIBRARY</w:t>
      </w:r>
      <w:r w:rsidRPr="00B84608">
        <w:rPr>
          <w:sz w:val="20"/>
          <w:szCs w:val="20"/>
        </w:rPr>
        <w:t>:  Library is deteriorating and is obsolete.  Windows are in danger of</w:t>
      </w:r>
      <w:r>
        <w:rPr>
          <w:sz w:val="20"/>
          <w:szCs w:val="20"/>
        </w:rPr>
        <w:t xml:space="preserve"> </w:t>
      </w:r>
      <w:r w:rsidRPr="00B84608">
        <w:rPr>
          <w:sz w:val="20"/>
          <w:szCs w:val="20"/>
        </w:rPr>
        <w:t xml:space="preserve">falling out because of rotted sills.  </w:t>
      </w:r>
      <w:r>
        <w:rPr>
          <w:sz w:val="20"/>
          <w:szCs w:val="20"/>
        </w:rPr>
        <w:t>There are s</w:t>
      </w:r>
      <w:r w:rsidRPr="00B84608">
        <w:rPr>
          <w:sz w:val="20"/>
          <w:szCs w:val="20"/>
        </w:rPr>
        <w:t>taffing issues as the assistant librarian's house burned down.  The budget presented included</w:t>
      </w:r>
      <w:r>
        <w:rPr>
          <w:sz w:val="20"/>
          <w:szCs w:val="20"/>
        </w:rPr>
        <w:t xml:space="preserve"> </w:t>
      </w:r>
      <w:r>
        <w:rPr>
          <w:sz w:val="20"/>
          <w:szCs w:val="20"/>
        </w:rPr>
        <w:lastRenderedPageBreak/>
        <w:t>a</w:t>
      </w:r>
      <w:r w:rsidRPr="00B84608">
        <w:rPr>
          <w:sz w:val="20"/>
          <w:szCs w:val="20"/>
        </w:rPr>
        <w:t xml:space="preserve">nticipated increase for </w:t>
      </w:r>
      <w:r w:rsidR="00760CC4" w:rsidRPr="00B84608">
        <w:rPr>
          <w:sz w:val="20"/>
          <w:szCs w:val="20"/>
        </w:rPr>
        <w:t>contractual</w:t>
      </w:r>
      <w:r w:rsidRPr="00B84608">
        <w:rPr>
          <w:sz w:val="20"/>
          <w:szCs w:val="20"/>
        </w:rPr>
        <w:t xml:space="preserve"> obligations.  The increase in budget met last year's municipal contribution requirement without a waiver.  </w:t>
      </w:r>
    </w:p>
    <w:p w:rsidR="00B84608" w:rsidRPr="00B84608" w:rsidRDefault="00B84608" w:rsidP="00B84608">
      <w:pPr>
        <w:spacing w:after="0"/>
        <w:rPr>
          <w:sz w:val="20"/>
          <w:szCs w:val="20"/>
        </w:rPr>
      </w:pPr>
    </w:p>
    <w:p w:rsidR="00B84608" w:rsidRPr="00B84608" w:rsidRDefault="00B84608" w:rsidP="00B84608">
      <w:pPr>
        <w:spacing w:after="0"/>
        <w:rPr>
          <w:sz w:val="20"/>
          <w:szCs w:val="20"/>
        </w:rPr>
      </w:pPr>
      <w:r w:rsidRPr="00B84608">
        <w:rPr>
          <w:sz w:val="20"/>
          <w:szCs w:val="20"/>
          <w:u w:val="single"/>
        </w:rPr>
        <w:t>COUNCIL ON AGING</w:t>
      </w:r>
      <w:r w:rsidRPr="00B84608">
        <w:rPr>
          <w:sz w:val="20"/>
          <w:szCs w:val="20"/>
        </w:rPr>
        <w:t xml:space="preserve">: Anticipating </w:t>
      </w:r>
      <w:r w:rsidR="00760CC4">
        <w:rPr>
          <w:sz w:val="20"/>
          <w:szCs w:val="20"/>
        </w:rPr>
        <w:t>requesting</w:t>
      </w:r>
      <w:r>
        <w:rPr>
          <w:sz w:val="20"/>
          <w:szCs w:val="20"/>
        </w:rPr>
        <w:t xml:space="preserve"> </w:t>
      </w:r>
      <w:r w:rsidRPr="00B84608">
        <w:rPr>
          <w:sz w:val="20"/>
          <w:szCs w:val="20"/>
        </w:rPr>
        <w:t>a</w:t>
      </w:r>
      <w:r>
        <w:rPr>
          <w:sz w:val="20"/>
          <w:szCs w:val="20"/>
        </w:rPr>
        <w:t xml:space="preserve"> budget</w:t>
      </w:r>
      <w:r w:rsidRPr="00B84608">
        <w:rPr>
          <w:sz w:val="20"/>
          <w:szCs w:val="20"/>
        </w:rPr>
        <w:t xml:space="preserve"> increase to roughly $ 7,000.</w:t>
      </w:r>
    </w:p>
    <w:p w:rsidR="00B84608" w:rsidRPr="00B84608" w:rsidRDefault="00B84608" w:rsidP="00B84608">
      <w:pPr>
        <w:spacing w:after="0"/>
        <w:rPr>
          <w:sz w:val="20"/>
          <w:szCs w:val="20"/>
        </w:rPr>
      </w:pPr>
    </w:p>
    <w:p w:rsidR="00B84608" w:rsidRPr="00B84608" w:rsidRDefault="00B84608" w:rsidP="00B84608">
      <w:pPr>
        <w:spacing w:after="0"/>
        <w:rPr>
          <w:sz w:val="20"/>
          <w:szCs w:val="20"/>
        </w:rPr>
      </w:pPr>
      <w:r w:rsidRPr="00B84608">
        <w:rPr>
          <w:sz w:val="20"/>
          <w:szCs w:val="20"/>
          <w:u w:val="single"/>
        </w:rPr>
        <w:t>SELECTMEN'S OFFICE</w:t>
      </w:r>
      <w:r w:rsidRPr="00B84608">
        <w:rPr>
          <w:sz w:val="20"/>
          <w:szCs w:val="20"/>
        </w:rPr>
        <w:t xml:space="preserve">:  There is no security window or panic button or secure area in the building.  There is no safe.  </w:t>
      </w:r>
    </w:p>
    <w:p w:rsidR="00B84608" w:rsidRPr="00B84608" w:rsidRDefault="00B84608" w:rsidP="00B84608">
      <w:pPr>
        <w:spacing w:after="0"/>
        <w:rPr>
          <w:sz w:val="20"/>
          <w:szCs w:val="20"/>
        </w:rPr>
      </w:pPr>
    </w:p>
    <w:p w:rsidR="00B84608" w:rsidRPr="00B84608" w:rsidRDefault="00B84608" w:rsidP="00B84608">
      <w:pPr>
        <w:spacing w:after="0"/>
        <w:rPr>
          <w:sz w:val="20"/>
          <w:szCs w:val="20"/>
        </w:rPr>
      </w:pPr>
      <w:r w:rsidRPr="00B84608">
        <w:rPr>
          <w:sz w:val="20"/>
          <w:szCs w:val="20"/>
          <w:u w:val="single"/>
        </w:rPr>
        <w:t>NEW TOWN HALL</w:t>
      </w:r>
      <w:r w:rsidRPr="00B84608">
        <w:rPr>
          <w:sz w:val="20"/>
          <w:szCs w:val="20"/>
        </w:rPr>
        <w:t>:  Anticipating a May 1st move in date.  The maintenance man will</w:t>
      </w:r>
      <w:r>
        <w:rPr>
          <w:sz w:val="20"/>
          <w:szCs w:val="20"/>
        </w:rPr>
        <w:t xml:space="preserve"> </w:t>
      </w:r>
      <w:r w:rsidRPr="00B84608">
        <w:rPr>
          <w:sz w:val="20"/>
          <w:szCs w:val="20"/>
        </w:rPr>
        <w:t xml:space="preserve">be hired shortly.  </w:t>
      </w:r>
    </w:p>
    <w:p w:rsidR="00B84608" w:rsidRPr="00B84608" w:rsidRDefault="00B84608" w:rsidP="00B84608">
      <w:pPr>
        <w:spacing w:after="0"/>
        <w:rPr>
          <w:sz w:val="20"/>
          <w:szCs w:val="20"/>
        </w:rPr>
      </w:pPr>
    </w:p>
    <w:p w:rsidR="00B84608" w:rsidRPr="00B84608" w:rsidRDefault="00B84608" w:rsidP="00B84608">
      <w:pPr>
        <w:spacing w:after="0"/>
        <w:rPr>
          <w:sz w:val="20"/>
          <w:szCs w:val="20"/>
        </w:rPr>
      </w:pPr>
      <w:r w:rsidRPr="00B84608">
        <w:rPr>
          <w:sz w:val="20"/>
          <w:szCs w:val="20"/>
          <w:u w:val="single"/>
        </w:rPr>
        <w:t>BRIAN RUA IS DEPARTING</w:t>
      </w:r>
      <w:r w:rsidRPr="00B84608">
        <w:rPr>
          <w:sz w:val="20"/>
          <w:szCs w:val="20"/>
        </w:rPr>
        <w:t>: Moving to Barrington, RI.</w:t>
      </w:r>
      <w:r>
        <w:rPr>
          <w:sz w:val="20"/>
          <w:szCs w:val="20"/>
        </w:rPr>
        <w:t xml:space="preserve">  The committee thanked him for his service and wished him well.</w:t>
      </w:r>
    </w:p>
    <w:p w:rsidR="00B84608" w:rsidRPr="00B84608" w:rsidRDefault="00B84608" w:rsidP="00B84608">
      <w:pPr>
        <w:spacing w:after="0"/>
        <w:rPr>
          <w:sz w:val="20"/>
          <w:szCs w:val="20"/>
        </w:rPr>
      </w:pPr>
    </w:p>
    <w:p w:rsidR="00B84608" w:rsidRPr="00B84608" w:rsidRDefault="00B84608" w:rsidP="00B84608">
      <w:pPr>
        <w:spacing w:after="0"/>
        <w:jc w:val="center"/>
        <w:rPr>
          <w:sz w:val="20"/>
          <w:szCs w:val="20"/>
        </w:rPr>
      </w:pPr>
      <w:r w:rsidRPr="00B84608">
        <w:rPr>
          <w:sz w:val="20"/>
          <w:szCs w:val="20"/>
        </w:rPr>
        <w:t>ADJOURNED AT 8:07 PM.</w:t>
      </w:r>
    </w:p>
    <w:p w:rsidR="002F7B32" w:rsidRDefault="002F7B32" w:rsidP="00070EF4">
      <w:pPr>
        <w:spacing w:after="0"/>
        <w:jc w:val="center"/>
        <w:rPr>
          <w:sz w:val="20"/>
          <w:szCs w:val="20"/>
        </w:rPr>
      </w:pPr>
    </w:p>
    <w:p w:rsidR="00B84608" w:rsidRPr="00B84608" w:rsidRDefault="00B84608" w:rsidP="00070EF4">
      <w:pPr>
        <w:spacing w:after="0"/>
        <w:jc w:val="center"/>
        <w:rPr>
          <w:sz w:val="20"/>
          <w:szCs w:val="20"/>
        </w:rPr>
      </w:pPr>
      <w:r>
        <w:rPr>
          <w:sz w:val="20"/>
          <w:szCs w:val="20"/>
        </w:rPr>
        <w:t>Next meeting is expected to be March 2, 2015 at 6:30 PM.</w:t>
      </w:r>
    </w:p>
    <w:sectPr w:rsidR="00B84608" w:rsidRPr="00B8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A6"/>
    <w:rsid w:val="000647A9"/>
    <w:rsid w:val="00070EF4"/>
    <w:rsid w:val="00081E84"/>
    <w:rsid w:val="00091B9F"/>
    <w:rsid w:val="001D4BF1"/>
    <w:rsid w:val="002F7B32"/>
    <w:rsid w:val="00543AD0"/>
    <w:rsid w:val="0055166B"/>
    <w:rsid w:val="005E5B10"/>
    <w:rsid w:val="0068203A"/>
    <w:rsid w:val="00760CC4"/>
    <w:rsid w:val="007A5C51"/>
    <w:rsid w:val="00834D92"/>
    <w:rsid w:val="00841E51"/>
    <w:rsid w:val="00896FF1"/>
    <w:rsid w:val="00947ED8"/>
    <w:rsid w:val="009A64B2"/>
    <w:rsid w:val="00A65EF3"/>
    <w:rsid w:val="00AB45E3"/>
    <w:rsid w:val="00B22C70"/>
    <w:rsid w:val="00B46C9E"/>
    <w:rsid w:val="00B84608"/>
    <w:rsid w:val="00BD3111"/>
    <w:rsid w:val="00BF76E7"/>
    <w:rsid w:val="00F1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070EF4"/>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070E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070EF4"/>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070E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8517">
      <w:bodyDiv w:val="1"/>
      <w:marLeft w:val="0"/>
      <w:marRight w:val="0"/>
      <w:marTop w:val="0"/>
      <w:marBottom w:val="0"/>
      <w:divBdr>
        <w:top w:val="none" w:sz="0" w:space="0" w:color="auto"/>
        <w:left w:val="none" w:sz="0" w:space="0" w:color="auto"/>
        <w:bottom w:val="none" w:sz="0" w:space="0" w:color="auto"/>
        <w:right w:val="none" w:sz="0" w:space="0" w:color="auto"/>
      </w:divBdr>
      <w:divsChild>
        <w:div w:id="1393112466">
          <w:marLeft w:val="0"/>
          <w:marRight w:val="0"/>
          <w:marTop w:val="0"/>
          <w:marBottom w:val="0"/>
          <w:divBdr>
            <w:top w:val="none" w:sz="0" w:space="0" w:color="auto"/>
            <w:left w:val="none" w:sz="0" w:space="0" w:color="auto"/>
            <w:bottom w:val="none" w:sz="0" w:space="0" w:color="auto"/>
            <w:right w:val="none" w:sz="0" w:space="0" w:color="auto"/>
          </w:divBdr>
          <w:divsChild>
            <w:div w:id="1183712592">
              <w:marLeft w:val="0"/>
              <w:marRight w:val="0"/>
              <w:marTop w:val="0"/>
              <w:marBottom w:val="0"/>
              <w:divBdr>
                <w:top w:val="none" w:sz="0" w:space="0" w:color="auto"/>
                <w:left w:val="none" w:sz="0" w:space="0" w:color="auto"/>
                <w:bottom w:val="none" w:sz="0" w:space="0" w:color="auto"/>
                <w:right w:val="none" w:sz="0" w:space="0" w:color="auto"/>
              </w:divBdr>
              <w:divsChild>
                <w:div w:id="3346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7589">
      <w:bodyDiv w:val="1"/>
      <w:marLeft w:val="0"/>
      <w:marRight w:val="0"/>
      <w:marTop w:val="0"/>
      <w:marBottom w:val="0"/>
      <w:divBdr>
        <w:top w:val="none" w:sz="0" w:space="0" w:color="auto"/>
        <w:left w:val="none" w:sz="0" w:space="0" w:color="auto"/>
        <w:bottom w:val="none" w:sz="0" w:space="0" w:color="auto"/>
        <w:right w:val="none" w:sz="0" w:space="0" w:color="auto"/>
      </w:divBdr>
      <w:divsChild>
        <w:div w:id="1702126261">
          <w:marLeft w:val="0"/>
          <w:marRight w:val="0"/>
          <w:marTop w:val="0"/>
          <w:marBottom w:val="0"/>
          <w:divBdr>
            <w:top w:val="none" w:sz="0" w:space="0" w:color="auto"/>
            <w:left w:val="none" w:sz="0" w:space="0" w:color="auto"/>
            <w:bottom w:val="none" w:sz="0" w:space="0" w:color="auto"/>
            <w:right w:val="none" w:sz="0" w:space="0" w:color="auto"/>
          </w:divBdr>
          <w:divsChild>
            <w:div w:id="460613405">
              <w:marLeft w:val="0"/>
              <w:marRight w:val="0"/>
              <w:marTop w:val="0"/>
              <w:marBottom w:val="0"/>
              <w:divBdr>
                <w:top w:val="none" w:sz="0" w:space="0" w:color="auto"/>
                <w:left w:val="none" w:sz="0" w:space="0" w:color="auto"/>
                <w:bottom w:val="none" w:sz="0" w:space="0" w:color="auto"/>
                <w:right w:val="none" w:sz="0" w:space="0" w:color="auto"/>
              </w:divBdr>
              <w:divsChild>
                <w:div w:id="17294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8712">
      <w:bodyDiv w:val="1"/>
      <w:marLeft w:val="0"/>
      <w:marRight w:val="0"/>
      <w:marTop w:val="0"/>
      <w:marBottom w:val="0"/>
      <w:divBdr>
        <w:top w:val="none" w:sz="0" w:space="0" w:color="auto"/>
        <w:left w:val="none" w:sz="0" w:space="0" w:color="auto"/>
        <w:bottom w:val="none" w:sz="0" w:space="0" w:color="auto"/>
        <w:right w:val="none" w:sz="0" w:space="0" w:color="auto"/>
      </w:divBdr>
      <w:divsChild>
        <w:div w:id="1355696116">
          <w:marLeft w:val="0"/>
          <w:marRight w:val="0"/>
          <w:marTop w:val="0"/>
          <w:marBottom w:val="0"/>
          <w:divBdr>
            <w:top w:val="none" w:sz="0" w:space="0" w:color="auto"/>
            <w:left w:val="none" w:sz="0" w:space="0" w:color="auto"/>
            <w:bottom w:val="none" w:sz="0" w:space="0" w:color="auto"/>
            <w:right w:val="none" w:sz="0" w:space="0" w:color="auto"/>
          </w:divBdr>
          <w:divsChild>
            <w:div w:id="1179928283">
              <w:marLeft w:val="0"/>
              <w:marRight w:val="0"/>
              <w:marTop w:val="0"/>
              <w:marBottom w:val="0"/>
              <w:divBdr>
                <w:top w:val="none" w:sz="0" w:space="0" w:color="auto"/>
                <w:left w:val="none" w:sz="0" w:space="0" w:color="auto"/>
                <w:bottom w:val="none" w:sz="0" w:space="0" w:color="auto"/>
                <w:right w:val="none" w:sz="0" w:space="0" w:color="auto"/>
              </w:divBdr>
              <w:divsChild>
                <w:div w:id="1851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Larabees</dc:creator>
  <cp:lastModifiedBy>The Larabees</cp:lastModifiedBy>
  <cp:revision>2</cp:revision>
  <cp:lastPrinted>2015-03-01T20:44:00Z</cp:lastPrinted>
  <dcterms:created xsi:type="dcterms:W3CDTF">2015-03-15T16:43:00Z</dcterms:created>
  <dcterms:modified xsi:type="dcterms:W3CDTF">2015-03-15T16:43:00Z</dcterms:modified>
</cp:coreProperties>
</file>